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28844D52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F3E46">
        <w:rPr>
          <w:rFonts w:ascii="GHEA Grapalat" w:hAnsi="GHEA Grapalat"/>
          <w:szCs w:val="24"/>
          <w:lang w:val="hy-AM"/>
        </w:rPr>
        <w:t>11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F3E46">
        <w:rPr>
          <w:rFonts w:ascii="GHEA Grapalat" w:hAnsi="GHEA Grapalat" w:cs="Sylfaen"/>
          <w:sz w:val="20"/>
          <w:lang w:val="hy-AM"/>
        </w:rPr>
        <w:t>26-5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6A53">
        <w:rPr>
          <w:rFonts w:ascii="GHEA Grapalat" w:hAnsi="GHEA Grapalat"/>
          <w:szCs w:val="24"/>
          <w:lang w:val="hy-AM"/>
        </w:rPr>
        <w:t>13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26A53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</w:t>
      </w:r>
      <w:r w:rsidR="00BF3E46">
        <w:rPr>
          <w:rFonts w:ascii="GHEA Grapalat" w:hAnsi="GHEA Grapalat" w:cs="Sylfaen"/>
          <w:sz w:val="20"/>
          <w:lang w:val="af-ZA"/>
        </w:rPr>
        <w:t>6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113BF" w14:textId="77777777" w:rsidR="00671B4A" w:rsidRDefault="00671B4A">
      <w:r>
        <w:separator/>
      </w:r>
    </w:p>
  </w:endnote>
  <w:endnote w:type="continuationSeparator" w:id="0">
    <w:p w14:paraId="1916046D" w14:textId="77777777" w:rsidR="00671B4A" w:rsidRDefault="00671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5A093" w14:textId="77777777" w:rsidR="00671B4A" w:rsidRDefault="00671B4A">
      <w:r>
        <w:separator/>
      </w:r>
    </w:p>
  </w:footnote>
  <w:footnote w:type="continuationSeparator" w:id="0">
    <w:p w14:paraId="297FCAFD" w14:textId="77777777" w:rsidR="00671B4A" w:rsidRDefault="00671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2026-05-12T06:10:00Z</cp:lastPrinted>
  <dcterms:created xsi:type="dcterms:W3CDTF">2018-08-08T07:12:00Z</dcterms:created>
  <dcterms:modified xsi:type="dcterms:W3CDTF">2026-05-12T06:10:00Z</dcterms:modified>
</cp:coreProperties>
</file>